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E7760" w14:textId="1B834517" w:rsidR="009B12AC" w:rsidRPr="006116CB" w:rsidRDefault="00507D47" w:rsidP="0060589F">
      <w:pPr>
        <w:spacing w:line="276" w:lineRule="auto"/>
        <w:contextualSpacing/>
        <w:jc w:val="right"/>
        <w:rPr>
          <w:rFonts w:ascii="Arial" w:hAnsi="Arial" w:cs="Arial"/>
          <w:b/>
          <w:bCs/>
          <w:sz w:val="20"/>
          <w:szCs w:val="20"/>
        </w:rPr>
      </w:pPr>
      <w:r w:rsidRPr="006116CB">
        <w:rPr>
          <w:rFonts w:ascii="Arial" w:hAnsi="Arial" w:cs="Arial"/>
          <w:b/>
          <w:bCs/>
          <w:sz w:val="20"/>
          <w:szCs w:val="20"/>
        </w:rPr>
        <w:t xml:space="preserve">Anexa </w:t>
      </w:r>
      <w:r w:rsidR="003D41BD" w:rsidRPr="006116CB">
        <w:rPr>
          <w:rFonts w:ascii="Arial" w:hAnsi="Arial" w:cs="Arial"/>
          <w:b/>
          <w:bCs/>
          <w:sz w:val="20"/>
          <w:szCs w:val="20"/>
        </w:rPr>
        <w:t>2</w:t>
      </w:r>
    </w:p>
    <w:p w14:paraId="43CA26E1" w14:textId="20D87553" w:rsidR="00507D47" w:rsidRPr="006116CB" w:rsidRDefault="00507D47" w:rsidP="00BE7C1C">
      <w:pPr>
        <w:jc w:val="right"/>
        <w:rPr>
          <w:rFonts w:ascii="Arial" w:hAnsi="Arial" w:cs="Arial"/>
        </w:rPr>
      </w:pPr>
    </w:p>
    <w:p w14:paraId="34B5D552" w14:textId="4C5F6007" w:rsidR="00507D47" w:rsidRDefault="00507D47" w:rsidP="00E02D7C">
      <w:pPr>
        <w:jc w:val="center"/>
        <w:rPr>
          <w:rFonts w:ascii="Arial" w:hAnsi="Arial" w:cs="Arial"/>
          <w:b/>
          <w:bCs/>
        </w:rPr>
      </w:pPr>
      <w:r w:rsidRPr="006116CB">
        <w:rPr>
          <w:rFonts w:ascii="Arial" w:hAnsi="Arial" w:cs="Arial"/>
          <w:b/>
          <w:bCs/>
        </w:rPr>
        <w:t xml:space="preserve"> Oferta </w:t>
      </w:r>
      <w:r w:rsidR="006116CB">
        <w:rPr>
          <w:rFonts w:ascii="Arial" w:hAnsi="Arial" w:cs="Arial"/>
          <w:b/>
          <w:bCs/>
        </w:rPr>
        <w:t>T</w:t>
      </w:r>
      <w:r w:rsidRPr="006116CB">
        <w:rPr>
          <w:rFonts w:ascii="Arial" w:hAnsi="Arial" w:cs="Arial"/>
          <w:b/>
          <w:bCs/>
        </w:rPr>
        <w:t>ehnica si Financiara</w:t>
      </w:r>
    </w:p>
    <w:p w14:paraId="5D883B0C" w14:textId="77777777" w:rsidR="00E50303" w:rsidRPr="006116CB" w:rsidRDefault="00E50303" w:rsidP="00E02D7C">
      <w:pPr>
        <w:jc w:val="center"/>
        <w:rPr>
          <w:rFonts w:ascii="Arial" w:hAnsi="Arial" w:cs="Arial"/>
          <w:b/>
          <w:bCs/>
        </w:rPr>
      </w:pPr>
    </w:p>
    <w:p w14:paraId="5735281A" w14:textId="67AA6E55" w:rsidR="00BE7C1C" w:rsidRPr="006116CB" w:rsidRDefault="000F2F22" w:rsidP="00A55BD6">
      <w:pPr>
        <w:jc w:val="both"/>
        <w:rPr>
          <w:rFonts w:ascii="Arial" w:hAnsi="Arial" w:cs="Arial"/>
          <w:sz w:val="20"/>
          <w:szCs w:val="20"/>
        </w:rPr>
      </w:pPr>
      <w:r w:rsidRPr="006116CB">
        <w:rPr>
          <w:rFonts w:ascii="Arial" w:hAnsi="Arial" w:cs="Arial"/>
          <w:b/>
          <w:sz w:val="20"/>
          <w:szCs w:val="20"/>
        </w:rPr>
        <w:t>……………………………………</w:t>
      </w:r>
      <w:r w:rsidR="00BE7C1C" w:rsidRPr="006116CB">
        <w:rPr>
          <w:rFonts w:ascii="Arial" w:hAnsi="Arial" w:cs="Arial"/>
          <w:b/>
          <w:sz w:val="20"/>
          <w:szCs w:val="20"/>
        </w:rPr>
        <w:t xml:space="preserve"> </w:t>
      </w:r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se obligă să presteze toate Serviciile de proiectare, verificare si asistenta tehnica ce rezulta explicit si/ sau implicit din </w:t>
      </w:r>
      <w:r w:rsidR="00BE7C1C" w:rsidRPr="006116CB">
        <w:rPr>
          <w:rFonts w:ascii="Arial" w:hAnsi="Arial" w:cs="Arial"/>
          <w:sz w:val="20"/>
          <w:szCs w:val="20"/>
        </w:rPr>
        <w:t xml:space="preserve">prevederile </w:t>
      </w:r>
      <w:r w:rsidR="00BE7C1C" w:rsidRPr="006116CB">
        <w:rPr>
          <w:rFonts w:ascii="Arial" w:hAnsi="Arial" w:cs="Arial"/>
          <w:b/>
          <w:bCs/>
          <w:sz w:val="20"/>
          <w:szCs w:val="20"/>
        </w:rPr>
        <w:t>CAIETULUI DE SARCINI</w:t>
      </w:r>
      <w:r w:rsidR="00BE7C1C" w:rsidRPr="006116CB">
        <w:rPr>
          <w:rFonts w:ascii="Arial" w:hAnsi="Arial" w:cs="Arial"/>
          <w:sz w:val="20"/>
          <w:szCs w:val="20"/>
        </w:rPr>
        <w:t xml:space="preserve"> al serviciului de utilitate publica de distributie a gazelor naturale </w:t>
      </w:r>
      <w:r w:rsidR="00BE7C1C" w:rsidRPr="006116CB">
        <w:rPr>
          <w:rFonts w:ascii="Arial" w:hAnsi="Arial" w:cs="Arial"/>
          <w:b/>
          <w:bCs/>
          <w:sz w:val="20"/>
          <w:szCs w:val="20"/>
        </w:rPr>
        <w:t xml:space="preserve">Anexa </w:t>
      </w:r>
      <w:r w:rsidR="00912EF9">
        <w:rPr>
          <w:rFonts w:ascii="Arial" w:hAnsi="Arial" w:cs="Arial"/>
          <w:b/>
          <w:bCs/>
          <w:sz w:val="20"/>
          <w:szCs w:val="20"/>
        </w:rPr>
        <w:t>4</w:t>
      </w:r>
      <w:r w:rsidR="005F3E91" w:rsidRPr="006116CB">
        <w:rPr>
          <w:rFonts w:ascii="Arial" w:hAnsi="Arial" w:cs="Arial"/>
          <w:sz w:val="20"/>
          <w:szCs w:val="20"/>
        </w:rPr>
        <w:t xml:space="preserve"> </w:t>
      </w:r>
      <w:r w:rsidR="00BE7C1C" w:rsidRPr="006116CB">
        <w:rPr>
          <w:rFonts w:ascii="Arial" w:hAnsi="Arial" w:cs="Arial"/>
          <w:sz w:val="20"/>
          <w:szCs w:val="20"/>
        </w:rPr>
        <w:t xml:space="preserve">la Contractul prezent: </w:t>
      </w:r>
    </w:p>
    <w:p w14:paraId="2D504257" w14:textId="260B93D7" w:rsidR="00BE7C1C" w:rsidRPr="006116CB" w:rsidRDefault="00BE7C1C" w:rsidP="00A55BD6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a)        de </w:t>
      </w:r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proiectare pentru elaborarea proiectelor tehnice faza D.T.A.C., D.T.O.E. si P.T.E</w:t>
      </w:r>
      <w:r w:rsidRPr="006116CB">
        <w:rPr>
          <w:rFonts w:ascii="Arial" w:hAnsi="Arial" w:cs="Arial"/>
          <w:color w:val="000000"/>
          <w:sz w:val="20"/>
          <w:szCs w:val="20"/>
        </w:rPr>
        <w:t xml:space="preserve">. (incluzand dar nelimitandu-se la obtinerea </w:t>
      </w:r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Certificatului de Urbanism necesare si a Avizelor / Acordurilor/ Autorizațiilor cerute prin Certificatul de urbanism, precum si a altor Avize / Acordurilor/ Autorizațiilor aferente utilitatilor/ obiectivelor/ existente in teren ce nu au fost cerute prin Certificatul de urbanism, precum si pregatirea documentatiei tehnice aferente</w:t>
      </w:r>
      <w:r w:rsidRPr="006116CB">
        <w:rPr>
          <w:rFonts w:ascii="Arial" w:hAnsi="Arial" w:cs="Arial"/>
          <w:color w:val="000000"/>
          <w:sz w:val="20"/>
          <w:szCs w:val="20"/>
        </w:rPr>
        <w:t>) si</w:t>
      </w:r>
    </w:p>
    <w:p w14:paraId="7B0DD5B9" w14:textId="77777777" w:rsidR="00BE7C1C" w:rsidRPr="006116CB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b)        de </w:t>
      </w:r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obtinere a Autorizatiei de Construire</w:t>
      </w:r>
      <w:r w:rsidRPr="006116CB">
        <w:rPr>
          <w:rFonts w:ascii="Arial" w:hAnsi="Arial" w:cs="Arial"/>
          <w:color w:val="000000"/>
          <w:sz w:val="20"/>
          <w:szCs w:val="20"/>
        </w:rPr>
        <w:t xml:space="preserve"> necesara si</w:t>
      </w:r>
    </w:p>
    <w:p w14:paraId="5CCD1D68" w14:textId="77777777" w:rsidR="00BE7C1C" w:rsidRPr="006116CB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c)        de </w:t>
      </w:r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suport obtinere a Autorizatiei de Infiintare </w:t>
      </w:r>
      <w:r w:rsidRPr="006116CB">
        <w:rPr>
          <w:rFonts w:ascii="Arial" w:hAnsi="Arial" w:cs="Arial"/>
          <w:color w:val="000000"/>
          <w:sz w:val="20"/>
          <w:szCs w:val="20"/>
        </w:rPr>
        <w:t>necesara si</w:t>
      </w:r>
    </w:p>
    <w:p w14:paraId="43EDFAB8" w14:textId="77777777" w:rsidR="00BE7C1C" w:rsidRPr="006116CB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d)        de </w:t>
      </w:r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Verificare Tehnica de calitate</w:t>
      </w:r>
      <w:r w:rsidRPr="006116CB">
        <w:rPr>
          <w:rFonts w:ascii="Arial" w:hAnsi="Arial" w:cs="Arial"/>
          <w:color w:val="000000"/>
          <w:sz w:val="20"/>
          <w:szCs w:val="20"/>
        </w:rPr>
        <w:t xml:space="preserve"> a acestora, precum si </w:t>
      </w:r>
    </w:p>
    <w:p w14:paraId="1BB839D1" w14:textId="253372CD" w:rsidR="00BE7C1C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e)        de </w:t>
      </w:r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Asistenta Tehnica</w:t>
      </w:r>
      <w:r w:rsidRPr="006116CB">
        <w:rPr>
          <w:rFonts w:ascii="Arial" w:hAnsi="Arial" w:cs="Arial"/>
          <w:color w:val="000000"/>
          <w:sz w:val="20"/>
          <w:szCs w:val="20"/>
        </w:rPr>
        <w:t xml:space="preserve"> pe perioada de executie pe perioada de executie pentru lucrarile detaliate in anexe, începând cu data emiterii ordinului de incepere faza de proiectare, conform prevederilor HG 907/2016 si ale normativului de proiectare al serviciului de utilitate publica de distributie a gazelor naturale, în termenele indicate în prezentul Contract, termene care sunt în linie cu prevederile HG 907/2016 si ale normativului de proiectare.</w:t>
      </w:r>
    </w:p>
    <w:p w14:paraId="4A89C830" w14:textId="29FA3294" w:rsidR="00E50303" w:rsidRPr="006116CB" w:rsidRDefault="00E50303" w:rsidP="00BE7C1C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NOTA: PROIECTUL VA FI INTOCMIT IN TOTALITATE, URMAND </w:t>
      </w:r>
      <w:r w:rsidR="00CD17E1">
        <w:rPr>
          <w:rFonts w:ascii="Arial" w:hAnsi="Arial" w:cs="Arial"/>
          <w:color w:val="000000"/>
          <w:sz w:val="20"/>
          <w:szCs w:val="20"/>
        </w:rPr>
        <w:t xml:space="preserve">CA </w:t>
      </w:r>
      <w:r w:rsidR="0017252B">
        <w:rPr>
          <w:rFonts w:ascii="Arial" w:hAnsi="Arial" w:cs="Arial"/>
          <w:color w:val="000000"/>
          <w:sz w:val="20"/>
          <w:szCs w:val="20"/>
        </w:rPr>
        <w:t xml:space="preserve">D.T.A.C </w:t>
      </w:r>
      <w:r>
        <w:rPr>
          <w:rFonts w:ascii="Arial" w:hAnsi="Arial" w:cs="Arial"/>
          <w:color w:val="000000"/>
          <w:sz w:val="20"/>
          <w:szCs w:val="20"/>
        </w:rPr>
        <w:t xml:space="preserve">SA FIE </w:t>
      </w:r>
      <w:r w:rsidR="009567E2">
        <w:rPr>
          <w:rFonts w:ascii="Arial" w:hAnsi="Arial" w:cs="Arial"/>
          <w:color w:val="000000"/>
          <w:sz w:val="20"/>
          <w:szCs w:val="20"/>
        </w:rPr>
        <w:t>OBTINUTA</w:t>
      </w:r>
      <w:r>
        <w:rPr>
          <w:rFonts w:ascii="Arial" w:hAnsi="Arial" w:cs="Arial"/>
          <w:color w:val="000000"/>
          <w:sz w:val="20"/>
          <w:szCs w:val="20"/>
        </w:rPr>
        <w:t xml:space="preserve"> CONFORM VALO</w:t>
      </w:r>
      <w:r w:rsidR="00CD17E1">
        <w:rPr>
          <w:rFonts w:ascii="Arial" w:hAnsi="Arial" w:cs="Arial"/>
          <w:color w:val="000000"/>
          <w:sz w:val="20"/>
          <w:szCs w:val="20"/>
        </w:rPr>
        <w:t>RII</w:t>
      </w:r>
      <w:r>
        <w:rPr>
          <w:rFonts w:ascii="Arial" w:hAnsi="Arial" w:cs="Arial"/>
          <w:color w:val="000000"/>
          <w:sz w:val="20"/>
          <w:szCs w:val="20"/>
        </w:rPr>
        <w:t xml:space="preserve"> FINANTAT</w:t>
      </w:r>
      <w:r w:rsidR="00CD17E1">
        <w:rPr>
          <w:rFonts w:ascii="Arial" w:hAnsi="Arial" w:cs="Arial"/>
          <w:color w:val="000000"/>
          <w:sz w:val="20"/>
          <w:szCs w:val="20"/>
        </w:rPr>
        <w:t>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382"/>
        <w:gridCol w:w="4252"/>
      </w:tblGrid>
      <w:tr w:rsidR="00D56349" w:rsidRPr="006116CB" w14:paraId="13E82522" w14:textId="77777777" w:rsidTr="00D5634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E49F" w14:textId="09CB396C" w:rsidR="00D56349" w:rsidRPr="00E50303" w:rsidRDefault="00D56349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Servicii</w:t>
            </w:r>
            <w:r w:rsidR="00BA5C40"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prestat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92B0" w14:textId="2486E003" w:rsidR="00D56349" w:rsidRPr="00E50303" w:rsidRDefault="00BA5C40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Valoare serviciu</w:t>
            </w:r>
          </w:p>
        </w:tc>
      </w:tr>
      <w:tr w:rsidR="009A740A" w:rsidRPr="006116CB" w14:paraId="3D411A08" w14:textId="77777777" w:rsidTr="00CE444A">
        <w:trPr>
          <w:trHeight w:val="40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0F12" w14:textId="792AACDF" w:rsidR="009A740A" w:rsidRPr="00E50303" w:rsidRDefault="00225637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Ridicare topografica </w:t>
            </w:r>
            <w:r w:rsidRPr="00E50303">
              <w:rPr>
                <w:rFonts w:ascii="Arial" w:hAnsi="Arial" w:cs="Arial"/>
                <w:sz w:val="20"/>
                <w:szCs w:val="20"/>
              </w:rPr>
              <w:t>( daca va fi necesar)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1436" w14:textId="12E98141" w:rsidR="009A740A" w:rsidRPr="006116CB" w:rsidRDefault="00521089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1089">
              <w:rPr>
                <w:rFonts w:ascii="Arial" w:hAnsi="Arial" w:cs="Arial"/>
                <w:bCs/>
                <w:sz w:val="20"/>
                <w:szCs w:val="20"/>
              </w:rPr>
              <w:t>…….……lei fara TVA</w:t>
            </w:r>
          </w:p>
        </w:tc>
      </w:tr>
      <w:tr w:rsidR="00E50303" w:rsidRPr="006116CB" w14:paraId="76793158" w14:textId="77777777" w:rsidTr="00CE444A"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AAAD3" w14:textId="61F55FE2" w:rsidR="00E50303" w:rsidRPr="00E50303" w:rsidRDefault="00E50303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Studiu Geotehnic </w:t>
            </w:r>
            <w:r w:rsidRPr="00E50303">
              <w:rPr>
                <w:rFonts w:ascii="Arial" w:hAnsi="Arial" w:cs="Arial"/>
                <w:sz w:val="20"/>
                <w:szCs w:val="20"/>
              </w:rPr>
              <w:t>( daca va fi necesar)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462E" w14:textId="6CF2F7D2" w:rsidR="00E50303" w:rsidRPr="006116CB" w:rsidRDefault="00521089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1089">
              <w:rPr>
                <w:rFonts w:ascii="Arial" w:hAnsi="Arial" w:cs="Arial"/>
                <w:bCs/>
                <w:sz w:val="20"/>
                <w:szCs w:val="20"/>
              </w:rPr>
              <w:t>…….……lei fara TVA</w:t>
            </w:r>
          </w:p>
        </w:tc>
      </w:tr>
      <w:tr w:rsidR="00772BFD" w:rsidRPr="006116CB" w14:paraId="1CEA12C7" w14:textId="77777777" w:rsidTr="00DC4EFD">
        <w:trPr>
          <w:trHeight w:val="4128"/>
        </w:trPr>
        <w:tc>
          <w:tcPr>
            <w:tcW w:w="5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5E83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sz w:val="20"/>
                <w:szCs w:val="20"/>
              </w:rPr>
              <w:t xml:space="preserve">Documentații tehnice necesare în vederea obținerii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Certificatului de urbanism</w:t>
            </w:r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C7CBDC0" w14:textId="5237245C" w:rsidR="00772BFD" w:rsidRPr="00E50303" w:rsidRDefault="00D92048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Intocmire si </w:t>
            </w:r>
            <w:r w:rsidR="00772BFD" w:rsidRPr="006116CB">
              <w:rPr>
                <w:rFonts w:ascii="Arial" w:hAnsi="Arial" w:cs="Arial"/>
                <w:sz w:val="20"/>
                <w:szCs w:val="20"/>
              </w:rPr>
              <w:t xml:space="preserve">Obtinerea </w:t>
            </w:r>
            <w:r w:rsidR="00772BFD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Certificatului de urbanism</w:t>
            </w:r>
          </w:p>
          <w:p w14:paraId="388859D3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sz w:val="20"/>
                <w:szCs w:val="20"/>
              </w:rPr>
              <w:t xml:space="preserve">Documentații tehnice necesare în vederea obținerii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Avizelor / Acordurilor/ Autorizațiilor</w:t>
            </w:r>
            <w:r w:rsidRPr="006116CB">
              <w:rPr>
                <w:rFonts w:ascii="Arial" w:hAnsi="Arial" w:cs="Arial"/>
                <w:sz w:val="20"/>
                <w:szCs w:val="20"/>
              </w:rPr>
              <w:t xml:space="preserve"> cerute prin Certificatul de urbanism, precum si a altor Avize/ Acordurilor/ Autorizațiilor aferente utilitatiilor / obiectivelor/existente in teren ce nu au fost cerute prin Certificatul de urbanism</w:t>
            </w:r>
          </w:p>
          <w:p w14:paraId="61EABCC8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sz w:val="20"/>
                <w:szCs w:val="20"/>
              </w:rPr>
              <w:t xml:space="preserve">Obtinerea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Avizelor/ Acordurilor/ Autorizațiilor</w:t>
            </w:r>
          </w:p>
          <w:p w14:paraId="0559294A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sz w:val="20"/>
                <w:szCs w:val="20"/>
              </w:rPr>
              <w:t xml:space="preserve">Proiect faza 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D.T.A.C.</w:t>
            </w:r>
          </w:p>
          <w:p w14:paraId="4891AD2F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sz w:val="20"/>
                <w:szCs w:val="20"/>
              </w:rPr>
              <w:t xml:space="preserve">Proiect faza 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D.T.O.E.</w:t>
            </w:r>
          </w:p>
          <w:p w14:paraId="17ADD1D9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Verificare tehnica de calitate a proiectelor faza</w:t>
            </w:r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D.TA.C. / D.T.O.E.</w:t>
            </w:r>
          </w:p>
          <w:p w14:paraId="02582948" w14:textId="77777777" w:rsidR="00772BFD" w:rsidRPr="00E50303" w:rsidRDefault="00772BFD" w:rsidP="00772BF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r w:rsidRPr="006116C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Autorizatia de construire</w:t>
            </w:r>
          </w:p>
          <w:p w14:paraId="4BE54FDC" w14:textId="31413935" w:rsidR="00772BFD" w:rsidRPr="006116CB" w:rsidRDefault="00772BFD" w:rsidP="00772BFD">
            <w:pPr>
              <w:rPr>
                <w:rFonts w:ascii="Arial" w:hAnsi="Arial" w:cs="Arial"/>
                <w:sz w:val="20"/>
                <w:szCs w:val="20"/>
              </w:rPr>
            </w:pPr>
            <w:r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r w:rsidRPr="006116C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Autorizatia </w:t>
            </w:r>
            <w:r w:rsidRPr="006116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 Infiintare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59035" w14:textId="67B479A6" w:rsidR="00772BFD" w:rsidRPr="006116CB" w:rsidRDefault="00276976" w:rsidP="00E50303">
            <w:pPr>
              <w:spacing w:line="276" w:lineRule="auto"/>
              <w:jc w:val="center"/>
              <w:rPr>
                <w:rFonts w:ascii="Arial" w:hAnsi="Arial" w:cs="Arial"/>
                <w:bCs/>
                <w:strike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…….……lei fara TVA</w:t>
            </w:r>
          </w:p>
        </w:tc>
      </w:tr>
      <w:tr w:rsidR="00772BFD" w:rsidRPr="006116CB" w14:paraId="70024847" w14:textId="77777777" w:rsidTr="00DC4EFD">
        <w:trPr>
          <w:trHeight w:val="828"/>
        </w:trPr>
        <w:tc>
          <w:tcPr>
            <w:tcW w:w="5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3DE4" w14:textId="77777777" w:rsidR="00772BFD" w:rsidRPr="00772BFD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BFD">
              <w:rPr>
                <w:rFonts w:ascii="Arial" w:hAnsi="Arial" w:cs="Arial"/>
                <w:sz w:val="20"/>
                <w:szCs w:val="20"/>
              </w:rPr>
              <w:t xml:space="preserve">Elaborare Documentații tehnice necesare în vederea obținerii </w:t>
            </w:r>
            <w:r w:rsidRPr="00D92048">
              <w:rPr>
                <w:rFonts w:ascii="Arial" w:hAnsi="Arial" w:cs="Arial"/>
                <w:b/>
                <w:bCs/>
                <w:sz w:val="20"/>
                <w:szCs w:val="20"/>
              </w:rPr>
              <w:t>Avizelor/ Acordurilor/ Autorizațiilor speciale</w:t>
            </w:r>
            <w:r w:rsidRPr="00772BFD">
              <w:rPr>
                <w:rFonts w:ascii="Arial" w:hAnsi="Arial" w:cs="Arial"/>
                <w:sz w:val="20"/>
                <w:szCs w:val="20"/>
              </w:rPr>
              <w:t xml:space="preserve"> ( CFR, CNAIR, GOSPODARIA APELOR, etc)*</w:t>
            </w:r>
          </w:p>
          <w:p w14:paraId="2D62B572" w14:textId="77777777" w:rsidR="00772BFD" w:rsidRPr="006116CB" w:rsidRDefault="00772BFD" w:rsidP="00CE44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9880" w14:textId="1F8BF322" w:rsidR="00772BFD" w:rsidRPr="006116CB" w:rsidRDefault="00772BFD" w:rsidP="00E50303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…….……lei fara TVA</w:t>
            </w:r>
          </w:p>
        </w:tc>
      </w:tr>
      <w:tr w:rsidR="00BA5C40" w:rsidRPr="006116CB" w14:paraId="35CFCAE3" w14:textId="77777777" w:rsidTr="00CE444A">
        <w:trPr>
          <w:trHeight w:val="34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418" w14:textId="7BA913E0" w:rsidR="00BA5C40" w:rsidRPr="006116CB" w:rsidRDefault="00047EF5" w:rsidP="00CE44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116CB">
              <w:rPr>
                <w:rFonts w:ascii="Arial" w:hAnsi="Arial" w:cs="Arial"/>
                <w:sz w:val="20"/>
                <w:szCs w:val="20"/>
              </w:rPr>
              <w:lastRenderedPageBreak/>
              <w:t xml:space="preserve">Proiect faza 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P.T.E.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1C56" w14:textId="6398D178" w:rsidR="00BA5C40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BA5C40" w:rsidRPr="006116CB">
              <w:rPr>
                <w:rFonts w:ascii="Arial" w:hAnsi="Arial" w:cs="Arial"/>
                <w:sz w:val="20"/>
                <w:szCs w:val="20"/>
              </w:rPr>
              <w:t>lei fara TVA</w:t>
            </w:r>
          </w:p>
        </w:tc>
      </w:tr>
      <w:tr w:rsidR="00D56349" w:rsidRPr="006116CB" w14:paraId="77E3F224" w14:textId="77777777" w:rsidTr="00CE444A">
        <w:trPr>
          <w:trHeight w:val="62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7492" w14:textId="56FB0FE7" w:rsidR="00D56349" w:rsidRPr="006116CB" w:rsidRDefault="00047EF5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Verificare tehnica de calitate a proiectelor faza  P.T.E</w:t>
            </w:r>
            <w:r w:rsidR="00FD093F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B837" w14:textId="01E3B833" w:rsidR="00D56349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>lei fara TVA</w:t>
            </w:r>
          </w:p>
        </w:tc>
      </w:tr>
      <w:tr w:rsidR="00D56349" w:rsidRPr="006116CB" w14:paraId="295390EF" w14:textId="77777777" w:rsidTr="00CE444A">
        <w:trPr>
          <w:trHeight w:val="143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38F3" w14:textId="78E0C9FA" w:rsidR="00D56349" w:rsidRPr="006116CB" w:rsidRDefault="00DC2285" w:rsidP="00CE44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ASISTENTA TEHNICA</w:t>
            </w:r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6349" w:rsidRPr="006116CB">
              <w:rPr>
                <w:rFonts w:ascii="Arial" w:hAnsi="Arial" w:cs="Arial"/>
                <w:sz w:val="20"/>
                <w:szCs w:val="20"/>
              </w:rPr>
              <w:t>(incluzand participare la predare-primire amplasament, participare la intocmire Carte Tehnica, intocmire dispozitii de santier, elaborare de solutii tehnice necesare, participarea la receptia cu autoritatile si semnarea PVRTL-ului)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B572" w14:textId="09D91980" w:rsidR="00D56349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>lei fara TVA</w:t>
            </w:r>
          </w:p>
        </w:tc>
      </w:tr>
      <w:tr w:rsidR="008F747A" w:rsidRPr="006116CB" w14:paraId="62A280C8" w14:textId="77777777" w:rsidTr="00CE444A">
        <w:trPr>
          <w:trHeight w:val="37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18B9" w14:textId="6CDBDFC6" w:rsidR="008F747A" w:rsidRPr="006116CB" w:rsidRDefault="008F747A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Valoare totala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48DF" w14:textId="51121595" w:rsidR="008F747A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8F747A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lei fara TVA</w:t>
            </w:r>
          </w:p>
        </w:tc>
      </w:tr>
    </w:tbl>
    <w:p w14:paraId="0BE5777A" w14:textId="1DCA0D4F" w:rsidR="00A963E6" w:rsidRPr="006116CB" w:rsidRDefault="00A963E6" w:rsidP="00507D47">
      <w:pPr>
        <w:rPr>
          <w:rFonts w:ascii="Arial" w:hAnsi="Arial" w:cs="Arial"/>
          <w:b/>
          <w:bCs/>
          <w:sz w:val="20"/>
          <w:szCs w:val="20"/>
        </w:rPr>
      </w:pPr>
    </w:p>
    <w:sectPr w:rsidR="00A963E6" w:rsidRPr="006116CB" w:rsidSect="00E50303">
      <w:pgSz w:w="12240" w:h="15840"/>
      <w:pgMar w:top="63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A3805"/>
    <w:multiLevelType w:val="hybridMultilevel"/>
    <w:tmpl w:val="1BF4C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047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0B"/>
    <w:rsid w:val="000348B2"/>
    <w:rsid w:val="00047EF5"/>
    <w:rsid w:val="0005675C"/>
    <w:rsid w:val="0006321C"/>
    <w:rsid w:val="00071E78"/>
    <w:rsid w:val="000D36C3"/>
    <w:rsid w:val="000F2F22"/>
    <w:rsid w:val="000F3280"/>
    <w:rsid w:val="0017252B"/>
    <w:rsid w:val="00176991"/>
    <w:rsid w:val="00187A7C"/>
    <w:rsid w:val="001B187D"/>
    <w:rsid w:val="001C1148"/>
    <w:rsid w:val="001D6110"/>
    <w:rsid w:val="001E5286"/>
    <w:rsid w:val="001F3A42"/>
    <w:rsid w:val="001F6566"/>
    <w:rsid w:val="001F72D1"/>
    <w:rsid w:val="00225637"/>
    <w:rsid w:val="00276976"/>
    <w:rsid w:val="002A10B7"/>
    <w:rsid w:val="00311D3A"/>
    <w:rsid w:val="003272CA"/>
    <w:rsid w:val="00327A6A"/>
    <w:rsid w:val="00343DE4"/>
    <w:rsid w:val="003535C9"/>
    <w:rsid w:val="003D41BD"/>
    <w:rsid w:val="003E1FB4"/>
    <w:rsid w:val="00402468"/>
    <w:rsid w:val="00405555"/>
    <w:rsid w:val="0042201F"/>
    <w:rsid w:val="00434F50"/>
    <w:rsid w:val="00451F2E"/>
    <w:rsid w:val="00507D47"/>
    <w:rsid w:val="00521089"/>
    <w:rsid w:val="00563DE9"/>
    <w:rsid w:val="005957A3"/>
    <w:rsid w:val="005A4ED2"/>
    <w:rsid w:val="005D260C"/>
    <w:rsid w:val="005F3E91"/>
    <w:rsid w:val="0060589F"/>
    <w:rsid w:val="00607EC1"/>
    <w:rsid w:val="006116CB"/>
    <w:rsid w:val="00622105"/>
    <w:rsid w:val="0063358F"/>
    <w:rsid w:val="00671DA8"/>
    <w:rsid w:val="00683EB4"/>
    <w:rsid w:val="006E59C0"/>
    <w:rsid w:val="00726B0E"/>
    <w:rsid w:val="00767F95"/>
    <w:rsid w:val="00772BFD"/>
    <w:rsid w:val="007A5566"/>
    <w:rsid w:val="007B6421"/>
    <w:rsid w:val="007E713C"/>
    <w:rsid w:val="007F61E3"/>
    <w:rsid w:val="0080717D"/>
    <w:rsid w:val="008325C5"/>
    <w:rsid w:val="008627E9"/>
    <w:rsid w:val="008B13B5"/>
    <w:rsid w:val="008B3EA0"/>
    <w:rsid w:val="008F747A"/>
    <w:rsid w:val="009101DD"/>
    <w:rsid w:val="00912EF9"/>
    <w:rsid w:val="0091705D"/>
    <w:rsid w:val="00924372"/>
    <w:rsid w:val="009567E2"/>
    <w:rsid w:val="009779A8"/>
    <w:rsid w:val="009A740A"/>
    <w:rsid w:val="009B0822"/>
    <w:rsid w:val="009B12AC"/>
    <w:rsid w:val="009E0061"/>
    <w:rsid w:val="00A30583"/>
    <w:rsid w:val="00A55BD6"/>
    <w:rsid w:val="00A963E6"/>
    <w:rsid w:val="00AB50A1"/>
    <w:rsid w:val="00AE1A0B"/>
    <w:rsid w:val="00AE7337"/>
    <w:rsid w:val="00AF652D"/>
    <w:rsid w:val="00B03171"/>
    <w:rsid w:val="00B57D69"/>
    <w:rsid w:val="00BA5C40"/>
    <w:rsid w:val="00BB0320"/>
    <w:rsid w:val="00BD4F0C"/>
    <w:rsid w:val="00BE7C1C"/>
    <w:rsid w:val="00C20787"/>
    <w:rsid w:val="00C6545E"/>
    <w:rsid w:val="00C75D1D"/>
    <w:rsid w:val="00C8708E"/>
    <w:rsid w:val="00CA24AA"/>
    <w:rsid w:val="00CA499A"/>
    <w:rsid w:val="00CC1DC0"/>
    <w:rsid w:val="00CD17E1"/>
    <w:rsid w:val="00CE10C3"/>
    <w:rsid w:val="00CE444A"/>
    <w:rsid w:val="00CF23EE"/>
    <w:rsid w:val="00D02343"/>
    <w:rsid w:val="00D540B8"/>
    <w:rsid w:val="00D56349"/>
    <w:rsid w:val="00D85601"/>
    <w:rsid w:val="00D92048"/>
    <w:rsid w:val="00DC2285"/>
    <w:rsid w:val="00DC5FCA"/>
    <w:rsid w:val="00E025B0"/>
    <w:rsid w:val="00E02D7C"/>
    <w:rsid w:val="00E471F8"/>
    <w:rsid w:val="00E50303"/>
    <w:rsid w:val="00E53C2C"/>
    <w:rsid w:val="00E5680A"/>
    <w:rsid w:val="00E86CE1"/>
    <w:rsid w:val="00E97BCE"/>
    <w:rsid w:val="00EB580D"/>
    <w:rsid w:val="00EE4204"/>
    <w:rsid w:val="00EF5EF2"/>
    <w:rsid w:val="00F53FBC"/>
    <w:rsid w:val="00F54DB7"/>
    <w:rsid w:val="00F9282F"/>
    <w:rsid w:val="00FB2472"/>
    <w:rsid w:val="00FC0D2E"/>
    <w:rsid w:val="00FD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4F00A"/>
  <w15:chartTrackingRefBased/>
  <w15:docId w15:val="{4414B664-CAC4-4A44-A3F3-B8E3AD27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1A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A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A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A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A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A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A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A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A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A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A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A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A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A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A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A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A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A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A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A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A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A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A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A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A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A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A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A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A0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5634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A4E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8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9968b3-2cc4-4093-a73d-191e0ad819c8">
      <Terms xmlns="http://schemas.microsoft.com/office/infopath/2007/PartnerControls"/>
    </lcf76f155ced4ddcb4097134ff3c332f>
    <TaxCatchAll xmlns="a44cc2d2-7fa0-4a59-971a-53eed8e0eec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6A4B97772394FBCFC27016C256227" ma:contentTypeVersion="12" ma:contentTypeDescription="Create a new document." ma:contentTypeScope="" ma:versionID="d63981ae92401b72f4f635f62832dc5a">
  <xsd:schema xmlns:xsd="http://www.w3.org/2001/XMLSchema" xmlns:xs="http://www.w3.org/2001/XMLSchema" xmlns:p="http://schemas.microsoft.com/office/2006/metadata/properties" xmlns:ns2="3c9968b3-2cc4-4093-a73d-191e0ad819c8" xmlns:ns3="a44cc2d2-7fa0-4a59-971a-53eed8e0eec7" targetNamespace="http://schemas.microsoft.com/office/2006/metadata/properties" ma:root="true" ma:fieldsID="a7f815e5cb180a5d31bc4653e2f84e3c" ns2:_="" ns3:_="">
    <xsd:import namespace="3c9968b3-2cc4-4093-a73d-191e0ad819c8"/>
    <xsd:import namespace="a44cc2d2-7fa0-4a59-971a-53eed8e0ee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968b3-2cc4-4093-a73d-191e0ad81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a25e052-0988-42ad-a997-a56242972e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cc2d2-7fa0-4a59-971a-53eed8e0eec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5ca94c8-05d6-4070-a082-ec185ef1f9dc}" ma:internalName="TaxCatchAll" ma:showField="CatchAllData" ma:web="a44cc2d2-7fa0-4a59-971a-53eed8e0ee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43596-5597-43B2-9502-78190E5E8304}">
  <ds:schemaRefs>
    <ds:schemaRef ds:uri="http://schemas.microsoft.com/office/2006/metadata/properties"/>
    <ds:schemaRef ds:uri="http://schemas.microsoft.com/office/infopath/2007/PartnerControls"/>
    <ds:schemaRef ds:uri="3c9968b3-2cc4-4093-a73d-191e0ad819c8"/>
    <ds:schemaRef ds:uri="a44cc2d2-7fa0-4a59-971a-53eed8e0eec7"/>
  </ds:schemaRefs>
</ds:datastoreItem>
</file>

<file path=customXml/itemProps2.xml><?xml version="1.0" encoding="utf-8"?>
<ds:datastoreItem xmlns:ds="http://schemas.openxmlformats.org/officeDocument/2006/customXml" ds:itemID="{30D7DB1E-F498-4EDC-B5F3-ADBEB5A791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1CB026-D424-47D3-B310-3CC62F7AC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968b3-2cc4-4093-a73d-191e0ad819c8"/>
    <ds:schemaRef ds:uri="a44cc2d2-7fa0-4a59-971a-53eed8e0ee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GALATANU</dc:creator>
  <cp:keywords/>
  <dc:description/>
  <cp:lastModifiedBy>Tiberiu Stefanescu</cp:lastModifiedBy>
  <cp:revision>8</cp:revision>
  <cp:lastPrinted>2026-06-26T08:44:00Z</cp:lastPrinted>
  <dcterms:created xsi:type="dcterms:W3CDTF">2026-06-29T12:45:00Z</dcterms:created>
  <dcterms:modified xsi:type="dcterms:W3CDTF">2026-07-07T07:17:00Z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0x0101006D66A4B97772394FBCFC27016C256227</vt:lpwstr>
  </property>
  <property fmtid="{D5CDD505-2E9C-101B-9397-08002B2CF9AE}" pid="3" name="Order">
    <vt:r8>1072600</vt:r8>
  </property>
  <property fmtid="{D5CDD505-2E9C-101B-9397-08002B2CF9AE}" pid="4" name="MediaServiceImageTags">
    <vt:lpwstr/>
  </property>
</Properties>
</file>